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75" w:rsidRPr="00041463" w:rsidRDefault="00572D6B" w:rsidP="009F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41463">
        <w:rPr>
          <w:rFonts w:ascii="Times New Roman" w:hAnsi="Times New Roman" w:cs="Times New Roman"/>
          <w:b/>
          <w:sz w:val="28"/>
          <w:szCs w:val="36"/>
        </w:rPr>
        <w:t xml:space="preserve">Федеральная кадастровая палата </w:t>
      </w:r>
      <w:r w:rsidR="008868B6" w:rsidRPr="00041463">
        <w:rPr>
          <w:rFonts w:ascii="Times New Roman" w:hAnsi="Times New Roman" w:cs="Times New Roman"/>
          <w:b/>
          <w:sz w:val="28"/>
          <w:szCs w:val="36"/>
        </w:rPr>
        <w:t>по Ставропольскому краю сообщает о н</w:t>
      </w:r>
      <w:r w:rsidR="00D13945" w:rsidRPr="00041463">
        <w:rPr>
          <w:rFonts w:ascii="Times New Roman" w:hAnsi="Times New Roman" w:cs="Times New Roman"/>
          <w:b/>
          <w:sz w:val="28"/>
          <w:szCs w:val="36"/>
        </w:rPr>
        <w:t>еобходимо</w:t>
      </w:r>
      <w:r w:rsidR="008868B6" w:rsidRPr="00041463">
        <w:rPr>
          <w:rFonts w:ascii="Times New Roman" w:hAnsi="Times New Roman" w:cs="Times New Roman"/>
          <w:b/>
          <w:sz w:val="28"/>
          <w:szCs w:val="36"/>
        </w:rPr>
        <w:t>сти</w:t>
      </w:r>
      <w:r w:rsidR="00D13945" w:rsidRPr="00041463">
        <w:rPr>
          <w:rFonts w:ascii="Times New Roman" w:hAnsi="Times New Roman" w:cs="Times New Roman"/>
          <w:b/>
          <w:sz w:val="28"/>
          <w:szCs w:val="36"/>
        </w:rPr>
        <w:t xml:space="preserve"> своевременн</w:t>
      </w:r>
      <w:r w:rsidR="009E1D82" w:rsidRPr="00041463">
        <w:rPr>
          <w:rFonts w:ascii="Times New Roman" w:hAnsi="Times New Roman" w:cs="Times New Roman"/>
          <w:b/>
          <w:sz w:val="28"/>
          <w:szCs w:val="36"/>
        </w:rPr>
        <w:t>ого</w:t>
      </w:r>
      <w:r w:rsidR="00D13945" w:rsidRPr="00041463">
        <w:rPr>
          <w:rFonts w:ascii="Times New Roman" w:hAnsi="Times New Roman" w:cs="Times New Roman"/>
          <w:b/>
          <w:sz w:val="28"/>
          <w:szCs w:val="36"/>
        </w:rPr>
        <w:t xml:space="preserve"> получ</w:t>
      </w:r>
      <w:r w:rsidR="009E1D82" w:rsidRPr="00041463">
        <w:rPr>
          <w:rFonts w:ascii="Times New Roman" w:hAnsi="Times New Roman" w:cs="Times New Roman"/>
          <w:b/>
          <w:sz w:val="28"/>
          <w:szCs w:val="36"/>
        </w:rPr>
        <w:t>ения</w:t>
      </w:r>
      <w:r w:rsidR="00D13945" w:rsidRPr="00041463">
        <w:rPr>
          <w:rFonts w:ascii="Times New Roman" w:hAnsi="Times New Roman" w:cs="Times New Roman"/>
          <w:b/>
          <w:sz w:val="28"/>
          <w:szCs w:val="36"/>
        </w:rPr>
        <w:t xml:space="preserve"> документ</w:t>
      </w:r>
      <w:r w:rsidR="009E1D82" w:rsidRPr="00041463">
        <w:rPr>
          <w:rFonts w:ascii="Times New Roman" w:hAnsi="Times New Roman" w:cs="Times New Roman"/>
          <w:b/>
          <w:sz w:val="28"/>
          <w:szCs w:val="36"/>
        </w:rPr>
        <w:t>ов</w:t>
      </w:r>
      <w:r w:rsidR="00D13945" w:rsidRPr="00041463">
        <w:rPr>
          <w:rFonts w:ascii="Times New Roman" w:hAnsi="Times New Roman" w:cs="Times New Roman"/>
          <w:b/>
          <w:sz w:val="28"/>
          <w:szCs w:val="36"/>
        </w:rPr>
        <w:t xml:space="preserve"> по результатам </w:t>
      </w:r>
      <w:r w:rsidR="008868B6" w:rsidRPr="00041463">
        <w:rPr>
          <w:rFonts w:ascii="Times New Roman" w:hAnsi="Times New Roman" w:cs="Times New Roman"/>
          <w:b/>
          <w:sz w:val="28"/>
          <w:szCs w:val="36"/>
        </w:rPr>
        <w:t>оказания государственных услуг!</w:t>
      </w:r>
    </w:p>
    <w:p w:rsidR="009F04EF" w:rsidRPr="00572D6B" w:rsidRDefault="009F04EF" w:rsidP="009F04EF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12"/>
          <w:szCs w:val="16"/>
        </w:rPr>
      </w:pPr>
    </w:p>
    <w:p w:rsidR="008E40DD" w:rsidRDefault="008E40DD" w:rsidP="008E40D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края!</w:t>
      </w:r>
    </w:p>
    <w:p w:rsidR="008A2D6A" w:rsidRDefault="008A2D6A" w:rsidP="008E40D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E40DD" w:rsidRDefault="00C716E6" w:rsidP="000414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8E40DD">
        <w:rPr>
          <w:rFonts w:ascii="Times New Roman" w:hAnsi="Times New Roman" w:cs="Times New Roman"/>
          <w:sz w:val="28"/>
          <w:szCs w:val="28"/>
        </w:rPr>
        <w:t xml:space="preserve">что кадастровая палата по Ставропольскому краю выдает </w:t>
      </w:r>
      <w:r w:rsidRPr="00041463">
        <w:rPr>
          <w:rFonts w:ascii="Times New Roman" w:hAnsi="Times New Roman" w:cs="Times New Roman"/>
          <w:sz w:val="28"/>
          <w:szCs w:val="28"/>
        </w:rPr>
        <w:t>невостребованны</w:t>
      </w:r>
      <w:r w:rsidR="008E40DD">
        <w:rPr>
          <w:rFonts w:ascii="Times New Roman" w:hAnsi="Times New Roman" w:cs="Times New Roman"/>
          <w:sz w:val="28"/>
          <w:szCs w:val="28"/>
        </w:rPr>
        <w:t>е</w:t>
      </w:r>
      <w:r w:rsidRPr="0004146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E40DD">
        <w:rPr>
          <w:rFonts w:ascii="Times New Roman" w:hAnsi="Times New Roman" w:cs="Times New Roman"/>
          <w:sz w:val="28"/>
          <w:szCs w:val="28"/>
        </w:rPr>
        <w:t xml:space="preserve">ы </w:t>
      </w:r>
      <w:r w:rsidR="00B86275" w:rsidRPr="00041463">
        <w:rPr>
          <w:rFonts w:ascii="Times New Roman" w:hAnsi="Times New Roman" w:cs="Times New Roman"/>
          <w:sz w:val="28"/>
          <w:szCs w:val="28"/>
        </w:rPr>
        <w:t>(в том числе по экстерриториальному принципу)</w:t>
      </w:r>
      <w:r w:rsidR="008E40DD">
        <w:rPr>
          <w:rFonts w:ascii="Times New Roman" w:hAnsi="Times New Roman" w:cs="Times New Roman"/>
          <w:sz w:val="28"/>
          <w:szCs w:val="28"/>
        </w:rPr>
        <w:t xml:space="preserve">, </w:t>
      </w:r>
      <w:r w:rsidR="001D4B89" w:rsidRPr="00041463">
        <w:rPr>
          <w:rFonts w:ascii="Times New Roman" w:hAnsi="Times New Roman" w:cs="Times New Roman"/>
          <w:sz w:val="28"/>
          <w:szCs w:val="28"/>
        </w:rPr>
        <w:t>подготовленны</w:t>
      </w:r>
      <w:r w:rsidR="008E40DD">
        <w:rPr>
          <w:rFonts w:ascii="Times New Roman" w:hAnsi="Times New Roman" w:cs="Times New Roman"/>
          <w:sz w:val="28"/>
          <w:szCs w:val="28"/>
        </w:rPr>
        <w:t>е</w:t>
      </w:r>
      <w:r w:rsidR="001D4B89" w:rsidRPr="00041463">
        <w:rPr>
          <w:rFonts w:ascii="Times New Roman" w:hAnsi="Times New Roman" w:cs="Times New Roman"/>
          <w:sz w:val="28"/>
          <w:szCs w:val="28"/>
        </w:rPr>
        <w:t xml:space="preserve"> по результатам оказания государственных услуг Росреестра</w:t>
      </w:r>
      <w:r w:rsidR="00F163F1" w:rsidRPr="00041463">
        <w:rPr>
          <w:rFonts w:ascii="Times New Roman" w:hAnsi="Times New Roman" w:cs="Times New Roman"/>
          <w:sz w:val="28"/>
          <w:szCs w:val="28"/>
        </w:rPr>
        <w:t xml:space="preserve"> после 01.01.2017</w:t>
      </w:r>
      <w:r w:rsidR="001D4B89" w:rsidRPr="00041463">
        <w:rPr>
          <w:rFonts w:ascii="Times New Roman" w:hAnsi="Times New Roman" w:cs="Times New Roman"/>
          <w:sz w:val="28"/>
          <w:szCs w:val="28"/>
        </w:rPr>
        <w:t xml:space="preserve"> и не полученны</w:t>
      </w:r>
      <w:r w:rsidR="008E40DD">
        <w:rPr>
          <w:rFonts w:ascii="Times New Roman" w:hAnsi="Times New Roman" w:cs="Times New Roman"/>
          <w:sz w:val="28"/>
          <w:szCs w:val="28"/>
        </w:rPr>
        <w:t>е</w:t>
      </w:r>
      <w:r w:rsidR="001D4B89" w:rsidRPr="00041463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8E40DD">
        <w:rPr>
          <w:rFonts w:ascii="Times New Roman" w:hAnsi="Times New Roman" w:cs="Times New Roman"/>
          <w:sz w:val="28"/>
          <w:szCs w:val="28"/>
        </w:rPr>
        <w:t>.</w:t>
      </w:r>
    </w:p>
    <w:p w:rsidR="00840206" w:rsidRPr="00041463" w:rsidRDefault="008E40DD" w:rsidP="000414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невостребованных документов необходимо обратиться </w:t>
      </w:r>
      <w:r w:rsidR="00386E3A" w:rsidRPr="00041463">
        <w:rPr>
          <w:rFonts w:ascii="Times New Roman" w:hAnsi="Times New Roman" w:cs="Times New Roman"/>
          <w:sz w:val="28"/>
          <w:szCs w:val="28"/>
        </w:rPr>
        <w:t>в офис</w:t>
      </w:r>
      <w:r>
        <w:rPr>
          <w:rFonts w:ascii="Times New Roman" w:hAnsi="Times New Roman" w:cs="Times New Roman"/>
          <w:sz w:val="28"/>
          <w:szCs w:val="28"/>
        </w:rPr>
        <w:t>ы кадастровой палаты</w:t>
      </w:r>
      <w:r w:rsidR="00386E3A" w:rsidRPr="00041463">
        <w:rPr>
          <w:rFonts w:ascii="Times New Roman" w:hAnsi="Times New Roman" w:cs="Times New Roman"/>
          <w:sz w:val="28"/>
          <w:szCs w:val="28"/>
        </w:rPr>
        <w:t xml:space="preserve">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, расположенные по адресам</w:t>
      </w:r>
      <w:r w:rsidR="00907B10" w:rsidRPr="00041463">
        <w:rPr>
          <w:rFonts w:ascii="Times New Roman" w:hAnsi="Times New Roman" w:cs="Times New Roman"/>
          <w:sz w:val="28"/>
          <w:szCs w:val="28"/>
        </w:rPr>
        <w:t>:</w:t>
      </w:r>
    </w:p>
    <w:p w:rsidR="00817E63" w:rsidRPr="00041463" w:rsidRDefault="00817E63" w:rsidP="008E40DD">
      <w:pPr>
        <w:pStyle w:val="aa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355017,</w:t>
      </w:r>
      <w:r w:rsidR="00041463">
        <w:rPr>
          <w:rFonts w:ascii="Times New Roman" w:hAnsi="Times New Roman" w:cs="Times New Roman"/>
          <w:sz w:val="28"/>
          <w:szCs w:val="28"/>
        </w:rPr>
        <w:t xml:space="preserve"> г. Ставрополь, улица Мира, 337а</w:t>
      </w:r>
      <w:r w:rsidR="008E40DD">
        <w:rPr>
          <w:rFonts w:ascii="Times New Roman" w:hAnsi="Times New Roman" w:cs="Times New Roman"/>
          <w:sz w:val="28"/>
          <w:szCs w:val="28"/>
        </w:rPr>
        <w:t xml:space="preserve"> – межрайонный отдел</w:t>
      </w:r>
      <w:r w:rsidR="00041463">
        <w:rPr>
          <w:rFonts w:ascii="Times New Roman" w:hAnsi="Times New Roman" w:cs="Times New Roman"/>
          <w:sz w:val="28"/>
          <w:szCs w:val="28"/>
        </w:rPr>
        <w:t>;</w:t>
      </w:r>
    </w:p>
    <w:p w:rsidR="00386E3A" w:rsidRPr="00041463" w:rsidRDefault="00817E63" w:rsidP="008E40DD">
      <w:pPr>
        <w:pStyle w:val="aa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357500, Ставропольский край,</w:t>
      </w:r>
      <w:r w:rsidR="00437F8C" w:rsidRPr="00041463">
        <w:rPr>
          <w:rFonts w:ascii="Times New Roman" w:hAnsi="Times New Roman" w:cs="Times New Roman"/>
          <w:sz w:val="28"/>
          <w:szCs w:val="28"/>
        </w:rPr>
        <w:t xml:space="preserve"> г.</w:t>
      </w:r>
      <w:r w:rsidRPr="00041463">
        <w:rPr>
          <w:rFonts w:ascii="Times New Roman" w:hAnsi="Times New Roman" w:cs="Times New Roman"/>
          <w:sz w:val="28"/>
          <w:szCs w:val="28"/>
        </w:rPr>
        <w:t>Пятигорск,</w:t>
      </w:r>
      <w:r w:rsidR="006C6D80" w:rsidRP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8E40DD">
        <w:rPr>
          <w:rFonts w:ascii="Times New Roman" w:hAnsi="Times New Roman" w:cs="Times New Roman"/>
          <w:sz w:val="28"/>
          <w:szCs w:val="28"/>
        </w:rPr>
        <w:t>пр.Оранжерейный 15 – территориальный отдел.</w:t>
      </w:r>
    </w:p>
    <w:p w:rsidR="00386E3A" w:rsidRPr="00041463" w:rsidRDefault="00386E3A" w:rsidP="00041463">
      <w:pPr>
        <w:pStyle w:val="aa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41463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осуществляется следующими способами:</w:t>
      </w:r>
    </w:p>
    <w:p w:rsidR="00386E3A" w:rsidRPr="00041463" w:rsidRDefault="00386E3A" w:rsidP="009F7C1E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 xml:space="preserve">курьерской доставкой </w:t>
      </w:r>
      <w:r w:rsidR="00D63988" w:rsidRPr="00041463">
        <w:rPr>
          <w:rFonts w:ascii="Times New Roman" w:hAnsi="Times New Roman" w:cs="Times New Roman"/>
          <w:sz w:val="28"/>
          <w:szCs w:val="28"/>
        </w:rPr>
        <w:t>(на платной основе, в соответствии с Порядком, утвержденным приказом Минэкономразвития России от 31.05.2016 №337)</w:t>
      </w:r>
      <w:r w:rsidR="009F7C1E">
        <w:rPr>
          <w:rFonts w:ascii="Times New Roman" w:hAnsi="Times New Roman" w:cs="Times New Roman"/>
          <w:sz w:val="28"/>
          <w:szCs w:val="28"/>
        </w:rPr>
        <w:t>;</w:t>
      </w:r>
    </w:p>
    <w:p w:rsidR="00D63988" w:rsidRPr="00041463" w:rsidRDefault="00D63988" w:rsidP="009F7C1E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в территориальных по</w:t>
      </w:r>
      <w:r w:rsidR="00D5015D" w:rsidRPr="00041463">
        <w:rPr>
          <w:rFonts w:ascii="Times New Roman" w:hAnsi="Times New Roman" w:cs="Times New Roman"/>
          <w:sz w:val="28"/>
          <w:szCs w:val="28"/>
        </w:rPr>
        <w:t xml:space="preserve">дразделениях </w:t>
      </w:r>
      <w:r w:rsidR="008E40DD">
        <w:rPr>
          <w:rFonts w:ascii="Times New Roman" w:hAnsi="Times New Roman" w:cs="Times New Roman"/>
          <w:sz w:val="28"/>
          <w:szCs w:val="28"/>
        </w:rPr>
        <w:t>кадастровой палаты по Ставропольскому краю</w:t>
      </w:r>
      <w:r w:rsidR="00D5015D" w:rsidRPr="00041463">
        <w:rPr>
          <w:rFonts w:ascii="Times New Roman" w:hAnsi="Times New Roman" w:cs="Times New Roman"/>
          <w:sz w:val="28"/>
          <w:szCs w:val="28"/>
        </w:rPr>
        <w:t xml:space="preserve"> (бесплатно)</w:t>
      </w:r>
      <w:r w:rsidR="00907B10" w:rsidRPr="00041463">
        <w:rPr>
          <w:rFonts w:ascii="Times New Roman" w:hAnsi="Times New Roman" w:cs="Times New Roman"/>
          <w:sz w:val="28"/>
          <w:szCs w:val="28"/>
        </w:rPr>
        <w:t>;</w:t>
      </w:r>
    </w:p>
    <w:p w:rsidR="00D5015D" w:rsidRPr="00041463" w:rsidRDefault="006C22C1" w:rsidP="009F7C1E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 xml:space="preserve">в </w:t>
      </w:r>
      <w:r w:rsidR="008E40DD">
        <w:rPr>
          <w:rFonts w:ascii="Times New Roman" w:hAnsi="Times New Roman" w:cs="Times New Roman"/>
          <w:sz w:val="28"/>
          <w:szCs w:val="28"/>
        </w:rPr>
        <w:t>кадастровой палате</w:t>
      </w:r>
      <w:r w:rsidR="00D5015D" w:rsidRPr="00041463">
        <w:rPr>
          <w:rFonts w:ascii="Times New Roman" w:hAnsi="Times New Roman" w:cs="Times New Roman"/>
          <w:sz w:val="28"/>
          <w:szCs w:val="28"/>
        </w:rPr>
        <w:t xml:space="preserve"> по месту хр</w:t>
      </w:r>
      <w:r w:rsidRPr="00041463">
        <w:rPr>
          <w:rFonts w:ascii="Times New Roman" w:hAnsi="Times New Roman" w:cs="Times New Roman"/>
          <w:sz w:val="28"/>
          <w:szCs w:val="28"/>
        </w:rPr>
        <w:t>анения документов (бесплатно, в день обращения)</w:t>
      </w:r>
      <w:r w:rsidR="00907B10" w:rsidRPr="00041463">
        <w:rPr>
          <w:rFonts w:ascii="Times New Roman" w:hAnsi="Times New Roman" w:cs="Times New Roman"/>
          <w:sz w:val="28"/>
          <w:szCs w:val="28"/>
        </w:rPr>
        <w:t>;</w:t>
      </w:r>
    </w:p>
    <w:p w:rsidR="00386E3A" w:rsidRPr="00041463" w:rsidRDefault="006C22C1" w:rsidP="008A2D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в филиале любого субъекта Российской Федерации, отличном от места хранения невостребованных документов</w:t>
      </w:r>
      <w:r w:rsidR="0033345E" w:rsidRPr="00041463">
        <w:rPr>
          <w:rFonts w:ascii="Times New Roman" w:hAnsi="Times New Roman" w:cs="Times New Roman"/>
          <w:sz w:val="28"/>
          <w:szCs w:val="28"/>
        </w:rPr>
        <w:t xml:space="preserve"> (бесплатно)</w:t>
      </w:r>
      <w:r w:rsidR="008A2D6A">
        <w:rPr>
          <w:rFonts w:ascii="Times New Roman" w:hAnsi="Times New Roman" w:cs="Times New Roman"/>
          <w:sz w:val="28"/>
          <w:szCs w:val="28"/>
        </w:rPr>
        <w:t xml:space="preserve">. </w:t>
      </w:r>
      <w:r w:rsidRPr="0004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DB" w:rsidRDefault="00265262" w:rsidP="009F7C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При обращении</w:t>
      </w:r>
      <w:r w:rsidR="002C355B" w:rsidRP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6B7E67" w:rsidRPr="00041463">
        <w:rPr>
          <w:rFonts w:ascii="Times New Roman" w:hAnsi="Times New Roman" w:cs="Times New Roman"/>
          <w:sz w:val="28"/>
          <w:szCs w:val="28"/>
        </w:rPr>
        <w:t>за выдачей невостребованных документов</w:t>
      </w:r>
      <w:r w:rsidR="002C355B" w:rsidRPr="00041463">
        <w:rPr>
          <w:rFonts w:ascii="Times New Roman" w:hAnsi="Times New Roman" w:cs="Times New Roman"/>
          <w:sz w:val="28"/>
          <w:szCs w:val="28"/>
        </w:rPr>
        <w:t xml:space="preserve"> </w:t>
      </w:r>
      <w:r w:rsidRPr="00041463">
        <w:rPr>
          <w:rFonts w:ascii="Times New Roman" w:hAnsi="Times New Roman" w:cs="Times New Roman"/>
          <w:sz w:val="28"/>
          <w:szCs w:val="28"/>
        </w:rPr>
        <w:t>необходимо представить д</w:t>
      </w:r>
      <w:r w:rsidR="002C355B" w:rsidRPr="00041463">
        <w:rPr>
          <w:rFonts w:ascii="Times New Roman" w:hAnsi="Times New Roman" w:cs="Times New Roman"/>
          <w:sz w:val="28"/>
          <w:szCs w:val="28"/>
        </w:rPr>
        <w:t>окумент</w:t>
      </w:r>
      <w:r w:rsidR="009F7C1E">
        <w:rPr>
          <w:rFonts w:ascii="Times New Roman" w:hAnsi="Times New Roman" w:cs="Times New Roman"/>
          <w:sz w:val="28"/>
          <w:szCs w:val="28"/>
        </w:rPr>
        <w:t>,</w:t>
      </w:r>
      <w:r w:rsidR="002C355B" w:rsidRPr="00041463">
        <w:rPr>
          <w:rFonts w:ascii="Times New Roman" w:hAnsi="Times New Roman" w:cs="Times New Roman"/>
          <w:sz w:val="28"/>
          <w:szCs w:val="28"/>
        </w:rPr>
        <w:t xml:space="preserve"> удостоверяющий личность,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2C355B" w:rsidRPr="0004146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106DB" w:rsidRPr="00041463">
        <w:rPr>
          <w:rFonts w:ascii="Times New Roman" w:hAnsi="Times New Roman" w:cs="Times New Roman"/>
          <w:sz w:val="28"/>
          <w:szCs w:val="28"/>
        </w:rPr>
        <w:t>заполнить  форму заявления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F106DB" w:rsidRPr="00041463">
        <w:rPr>
          <w:rFonts w:ascii="Times New Roman" w:hAnsi="Times New Roman" w:cs="Times New Roman"/>
          <w:sz w:val="28"/>
          <w:szCs w:val="28"/>
        </w:rPr>
        <w:t>о выдаче невостребованных документов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B25E5B" w:rsidRPr="00041463">
        <w:rPr>
          <w:rFonts w:ascii="Times New Roman" w:hAnsi="Times New Roman" w:cs="Times New Roman"/>
          <w:sz w:val="28"/>
          <w:szCs w:val="28"/>
        </w:rPr>
        <w:t>(</w:t>
      </w:r>
      <w:r w:rsidR="006B7E67" w:rsidRPr="00041463">
        <w:rPr>
          <w:rFonts w:ascii="Times New Roman" w:hAnsi="Times New Roman" w:cs="Times New Roman"/>
          <w:sz w:val="28"/>
          <w:szCs w:val="28"/>
        </w:rPr>
        <w:t>форма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B25E5B" w:rsidRPr="00041463">
        <w:rPr>
          <w:rFonts w:ascii="Times New Roman" w:hAnsi="Times New Roman" w:cs="Times New Roman"/>
          <w:sz w:val="28"/>
          <w:szCs w:val="28"/>
        </w:rPr>
        <w:t>размещен</w:t>
      </w:r>
      <w:r w:rsidR="006B7E67" w:rsidRPr="00041463">
        <w:rPr>
          <w:rFonts w:ascii="Times New Roman" w:hAnsi="Times New Roman" w:cs="Times New Roman"/>
          <w:sz w:val="28"/>
          <w:szCs w:val="28"/>
        </w:rPr>
        <w:t>а</w:t>
      </w:r>
      <w:r w:rsidR="00B25E5B" w:rsidRPr="00041463">
        <w:rPr>
          <w:rFonts w:ascii="Times New Roman" w:hAnsi="Times New Roman" w:cs="Times New Roman"/>
          <w:sz w:val="28"/>
          <w:szCs w:val="28"/>
        </w:rPr>
        <w:t xml:space="preserve"> в офисе приема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B25E5B" w:rsidRPr="00041463">
        <w:rPr>
          <w:rFonts w:ascii="Times New Roman" w:hAnsi="Times New Roman" w:cs="Times New Roman"/>
          <w:sz w:val="28"/>
          <w:szCs w:val="28"/>
        </w:rPr>
        <w:t>-</w:t>
      </w:r>
      <w:r w:rsidR="00041463">
        <w:rPr>
          <w:rFonts w:ascii="Times New Roman" w:hAnsi="Times New Roman" w:cs="Times New Roman"/>
          <w:sz w:val="28"/>
          <w:szCs w:val="28"/>
        </w:rPr>
        <w:t xml:space="preserve"> </w:t>
      </w:r>
      <w:r w:rsidR="00B25E5B" w:rsidRPr="00041463">
        <w:rPr>
          <w:rFonts w:ascii="Times New Roman" w:hAnsi="Times New Roman" w:cs="Times New Roman"/>
          <w:sz w:val="28"/>
          <w:szCs w:val="28"/>
        </w:rPr>
        <w:t xml:space="preserve">выдачи документов </w:t>
      </w:r>
      <w:r w:rsidR="009F7C1E">
        <w:rPr>
          <w:rFonts w:ascii="Times New Roman" w:hAnsi="Times New Roman" w:cs="Times New Roman"/>
          <w:sz w:val="28"/>
          <w:szCs w:val="28"/>
        </w:rPr>
        <w:t>кадастровой палаты)</w:t>
      </w:r>
      <w:r w:rsidR="00041463">
        <w:rPr>
          <w:rFonts w:ascii="Times New Roman" w:hAnsi="Times New Roman" w:cs="Times New Roman"/>
          <w:sz w:val="28"/>
          <w:szCs w:val="28"/>
        </w:rPr>
        <w:t>.</w:t>
      </w:r>
    </w:p>
    <w:p w:rsidR="008A2D6A" w:rsidRPr="00041463" w:rsidRDefault="008A2D6A" w:rsidP="008A2D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A2D6A">
        <w:rPr>
          <w:rFonts w:ascii="Times New Roman" w:hAnsi="Times New Roman" w:cs="Times New Roman"/>
          <w:sz w:val="28"/>
          <w:szCs w:val="28"/>
        </w:rPr>
        <w:t>сли по истечении 30 календарных дней с даты поступления невостребованных документов заявитель не явился за ними, указанные документы возвращаются на место их постоянного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36" w:rsidRDefault="00D72936" w:rsidP="009F7C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463">
        <w:rPr>
          <w:rFonts w:ascii="Times New Roman" w:hAnsi="Times New Roman" w:cs="Times New Roman"/>
          <w:sz w:val="28"/>
          <w:szCs w:val="28"/>
        </w:rPr>
        <w:t>Полную информацию о месте хранения невостребованных документов, способах и сроках их получения</w:t>
      </w:r>
      <w:r w:rsidR="009F7C1E">
        <w:rPr>
          <w:rFonts w:ascii="Times New Roman" w:hAnsi="Times New Roman" w:cs="Times New Roman"/>
          <w:sz w:val="28"/>
          <w:szCs w:val="28"/>
        </w:rPr>
        <w:t xml:space="preserve"> можно узнать,</w:t>
      </w:r>
      <w:r w:rsidRPr="00041463">
        <w:rPr>
          <w:rFonts w:ascii="Times New Roman" w:hAnsi="Times New Roman" w:cs="Times New Roman"/>
          <w:sz w:val="28"/>
          <w:szCs w:val="28"/>
        </w:rPr>
        <w:t xml:space="preserve"> обратившись </w:t>
      </w:r>
      <w:r w:rsidR="009F7C1E">
        <w:rPr>
          <w:rFonts w:ascii="Times New Roman" w:hAnsi="Times New Roman" w:cs="Times New Roman"/>
          <w:sz w:val="28"/>
          <w:szCs w:val="28"/>
        </w:rPr>
        <w:t xml:space="preserve">лично в офисы кадастровой палаты по Ставропольскому краю, а также </w:t>
      </w:r>
      <w:r w:rsidRPr="00041463">
        <w:rPr>
          <w:rFonts w:ascii="Times New Roman" w:hAnsi="Times New Roman" w:cs="Times New Roman"/>
          <w:sz w:val="28"/>
          <w:szCs w:val="28"/>
        </w:rPr>
        <w:t>по телефон</w:t>
      </w:r>
      <w:r w:rsidR="009F7C1E">
        <w:rPr>
          <w:rFonts w:ascii="Times New Roman" w:hAnsi="Times New Roman" w:cs="Times New Roman"/>
          <w:sz w:val="28"/>
          <w:szCs w:val="28"/>
        </w:rPr>
        <w:t>у</w:t>
      </w:r>
      <w:r w:rsidRPr="000414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936" w:rsidRDefault="00041463" w:rsidP="009F7C1E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936" w:rsidRPr="00041463">
        <w:rPr>
          <w:rFonts w:ascii="Times New Roman" w:hAnsi="Times New Roman" w:cs="Times New Roman"/>
          <w:sz w:val="28"/>
          <w:szCs w:val="28"/>
        </w:rPr>
        <w:t xml:space="preserve">8(8652) </w:t>
      </w:r>
      <w:r w:rsidR="00B658A9" w:rsidRPr="00041463">
        <w:rPr>
          <w:rFonts w:ascii="Times New Roman" w:hAnsi="Times New Roman" w:cs="Times New Roman"/>
          <w:sz w:val="28"/>
          <w:szCs w:val="28"/>
        </w:rPr>
        <w:t>74-70</w:t>
      </w:r>
      <w:r w:rsidR="00D72936" w:rsidRPr="00041463">
        <w:rPr>
          <w:rFonts w:ascii="Times New Roman" w:hAnsi="Times New Roman" w:cs="Times New Roman"/>
          <w:sz w:val="28"/>
          <w:szCs w:val="28"/>
        </w:rPr>
        <w:t>-</w:t>
      </w:r>
      <w:r w:rsidR="00B658A9" w:rsidRPr="0004146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36" w:rsidRPr="00041463">
        <w:rPr>
          <w:rFonts w:ascii="Times New Roman" w:hAnsi="Times New Roman" w:cs="Times New Roman"/>
          <w:sz w:val="28"/>
          <w:szCs w:val="28"/>
        </w:rPr>
        <w:t>(доб.2074, доб.2461)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1E">
        <w:rPr>
          <w:rFonts w:ascii="Times New Roman" w:hAnsi="Times New Roman" w:cs="Times New Roman"/>
          <w:sz w:val="28"/>
          <w:szCs w:val="28"/>
        </w:rPr>
        <w:t>– м</w:t>
      </w:r>
      <w:r w:rsidR="00D72936" w:rsidRPr="00041463">
        <w:rPr>
          <w:rFonts w:ascii="Times New Roman" w:eastAsia="Times New Roman" w:hAnsi="Times New Roman" w:cs="Times New Roman"/>
          <w:sz w:val="28"/>
          <w:szCs w:val="28"/>
        </w:rPr>
        <w:t>ежрайонный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6D5" w:rsidRDefault="00041463" w:rsidP="001E38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2936" w:rsidRPr="00041463">
        <w:rPr>
          <w:rFonts w:ascii="Times New Roman" w:eastAsia="Times New Roman" w:hAnsi="Times New Roman" w:cs="Times New Roman"/>
          <w:sz w:val="28"/>
          <w:szCs w:val="28"/>
        </w:rPr>
        <w:t>8(8793) 39-21-39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C1E">
        <w:rPr>
          <w:rFonts w:ascii="Times New Roman" w:eastAsia="Times New Roman" w:hAnsi="Times New Roman" w:cs="Times New Roman"/>
          <w:sz w:val="28"/>
          <w:szCs w:val="28"/>
        </w:rPr>
        <w:t>– т</w:t>
      </w:r>
      <w:r w:rsidR="00D72936" w:rsidRPr="00041463">
        <w:rPr>
          <w:rFonts w:ascii="Times New Roman" w:eastAsia="Times New Roman" w:hAnsi="Times New Roman" w:cs="Times New Roman"/>
          <w:sz w:val="28"/>
          <w:szCs w:val="28"/>
        </w:rPr>
        <w:t>ерриториальный отдел</w:t>
      </w:r>
      <w:r w:rsidR="008A2D6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126D5" w:rsidSect="009F7C1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02" w:rsidRDefault="00935402" w:rsidP="00487382">
      <w:pPr>
        <w:spacing w:after="0" w:line="240" w:lineRule="auto"/>
      </w:pPr>
      <w:r>
        <w:separator/>
      </w:r>
    </w:p>
  </w:endnote>
  <w:endnote w:type="continuationSeparator" w:id="1">
    <w:p w:rsidR="00935402" w:rsidRDefault="00935402" w:rsidP="004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02" w:rsidRDefault="00935402" w:rsidP="00487382">
      <w:pPr>
        <w:spacing w:after="0" w:line="240" w:lineRule="auto"/>
      </w:pPr>
      <w:r>
        <w:separator/>
      </w:r>
    </w:p>
  </w:footnote>
  <w:footnote w:type="continuationSeparator" w:id="1">
    <w:p w:rsidR="00935402" w:rsidRDefault="00935402" w:rsidP="0048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9CA"/>
    <w:multiLevelType w:val="hybridMultilevel"/>
    <w:tmpl w:val="145C5EDA"/>
    <w:lvl w:ilvl="0" w:tplc="F2B83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8385D"/>
    <w:multiLevelType w:val="hybridMultilevel"/>
    <w:tmpl w:val="238AC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665716"/>
    <w:multiLevelType w:val="hybridMultilevel"/>
    <w:tmpl w:val="744ADFE6"/>
    <w:lvl w:ilvl="0" w:tplc="F2B836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E5C57"/>
    <w:multiLevelType w:val="hybridMultilevel"/>
    <w:tmpl w:val="888A9DAC"/>
    <w:lvl w:ilvl="0" w:tplc="713A5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76CA"/>
    <w:multiLevelType w:val="hybridMultilevel"/>
    <w:tmpl w:val="009C9E44"/>
    <w:lvl w:ilvl="0" w:tplc="EE2CB4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07A4C"/>
    <w:multiLevelType w:val="hybridMultilevel"/>
    <w:tmpl w:val="04FA3B28"/>
    <w:lvl w:ilvl="0" w:tplc="EEC20ED0">
      <w:start w:val="22"/>
      <w:numFmt w:val="bullet"/>
      <w:lvlText w:val="-"/>
      <w:lvlJc w:val="left"/>
      <w:pPr>
        <w:ind w:left="1428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0B2"/>
    <w:rsid w:val="00041463"/>
    <w:rsid w:val="000465FE"/>
    <w:rsid w:val="000E41D3"/>
    <w:rsid w:val="000E5F11"/>
    <w:rsid w:val="0010142B"/>
    <w:rsid w:val="001317BE"/>
    <w:rsid w:val="00197CE8"/>
    <w:rsid w:val="001B67B3"/>
    <w:rsid w:val="001D1AFB"/>
    <w:rsid w:val="001D4B89"/>
    <w:rsid w:val="001E3846"/>
    <w:rsid w:val="0022147C"/>
    <w:rsid w:val="00242784"/>
    <w:rsid w:val="00265262"/>
    <w:rsid w:val="0027782A"/>
    <w:rsid w:val="0029554B"/>
    <w:rsid w:val="002A6F7D"/>
    <w:rsid w:val="002B69C4"/>
    <w:rsid w:val="002C1FCF"/>
    <w:rsid w:val="002C355B"/>
    <w:rsid w:val="002E1967"/>
    <w:rsid w:val="002E2DFC"/>
    <w:rsid w:val="00321CC0"/>
    <w:rsid w:val="0033345E"/>
    <w:rsid w:val="00386E3A"/>
    <w:rsid w:val="00396A4A"/>
    <w:rsid w:val="003A630A"/>
    <w:rsid w:val="003C12B8"/>
    <w:rsid w:val="003D2F42"/>
    <w:rsid w:val="003D47C2"/>
    <w:rsid w:val="003E7E9E"/>
    <w:rsid w:val="004278B5"/>
    <w:rsid w:val="00432D58"/>
    <w:rsid w:val="00437F8C"/>
    <w:rsid w:val="00471F86"/>
    <w:rsid w:val="00487382"/>
    <w:rsid w:val="00487E62"/>
    <w:rsid w:val="004B0283"/>
    <w:rsid w:val="005126D5"/>
    <w:rsid w:val="00545AE0"/>
    <w:rsid w:val="00572D6B"/>
    <w:rsid w:val="00574C14"/>
    <w:rsid w:val="005D2F4A"/>
    <w:rsid w:val="005D75F5"/>
    <w:rsid w:val="005E66CB"/>
    <w:rsid w:val="0066277A"/>
    <w:rsid w:val="006B1026"/>
    <w:rsid w:val="006B3192"/>
    <w:rsid w:val="006B7E67"/>
    <w:rsid w:val="006C22C1"/>
    <w:rsid w:val="006C6A05"/>
    <w:rsid w:val="006C6D80"/>
    <w:rsid w:val="006E5DD9"/>
    <w:rsid w:val="006F44BE"/>
    <w:rsid w:val="007748EF"/>
    <w:rsid w:val="007A229E"/>
    <w:rsid w:val="007B6B1F"/>
    <w:rsid w:val="007C4A57"/>
    <w:rsid w:val="00814B28"/>
    <w:rsid w:val="00817E63"/>
    <w:rsid w:val="00840206"/>
    <w:rsid w:val="00857332"/>
    <w:rsid w:val="00860B67"/>
    <w:rsid w:val="00863300"/>
    <w:rsid w:val="00872429"/>
    <w:rsid w:val="008868B6"/>
    <w:rsid w:val="008A2D6A"/>
    <w:rsid w:val="008E003D"/>
    <w:rsid w:val="008E40DD"/>
    <w:rsid w:val="00907B10"/>
    <w:rsid w:val="009314E3"/>
    <w:rsid w:val="00935402"/>
    <w:rsid w:val="00976C40"/>
    <w:rsid w:val="009E1D82"/>
    <w:rsid w:val="009F04EF"/>
    <w:rsid w:val="009F7C1E"/>
    <w:rsid w:val="00A037E7"/>
    <w:rsid w:val="00A21B72"/>
    <w:rsid w:val="00A222CF"/>
    <w:rsid w:val="00A564FB"/>
    <w:rsid w:val="00B243A6"/>
    <w:rsid w:val="00B25E5B"/>
    <w:rsid w:val="00B31C15"/>
    <w:rsid w:val="00B3302D"/>
    <w:rsid w:val="00B658A9"/>
    <w:rsid w:val="00B812F9"/>
    <w:rsid w:val="00B86275"/>
    <w:rsid w:val="00BE09E1"/>
    <w:rsid w:val="00BF70B2"/>
    <w:rsid w:val="00C165EE"/>
    <w:rsid w:val="00C716E6"/>
    <w:rsid w:val="00CC44F2"/>
    <w:rsid w:val="00CC67AF"/>
    <w:rsid w:val="00CF0823"/>
    <w:rsid w:val="00CF0ACC"/>
    <w:rsid w:val="00D13945"/>
    <w:rsid w:val="00D44F59"/>
    <w:rsid w:val="00D5015D"/>
    <w:rsid w:val="00D63988"/>
    <w:rsid w:val="00D639FC"/>
    <w:rsid w:val="00D72936"/>
    <w:rsid w:val="00D732FE"/>
    <w:rsid w:val="00D838B8"/>
    <w:rsid w:val="00D96F89"/>
    <w:rsid w:val="00DB3406"/>
    <w:rsid w:val="00DB515A"/>
    <w:rsid w:val="00DE349B"/>
    <w:rsid w:val="00F106DB"/>
    <w:rsid w:val="00F163F1"/>
    <w:rsid w:val="00F46E86"/>
    <w:rsid w:val="00F546DA"/>
    <w:rsid w:val="00F66AA1"/>
    <w:rsid w:val="00F67439"/>
    <w:rsid w:val="00F8313B"/>
    <w:rsid w:val="00F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2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54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82"/>
  </w:style>
  <w:style w:type="paragraph" w:styleId="a7">
    <w:name w:val="footer"/>
    <w:basedOn w:val="a"/>
    <w:link w:val="a8"/>
    <w:uiPriority w:val="99"/>
    <w:semiHidden/>
    <w:unhideWhenUsed/>
    <w:rsid w:val="0048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382"/>
  </w:style>
  <w:style w:type="paragraph" w:customStyle="1" w:styleId="a9">
    <w:name w:val="Содержимое таблицы"/>
    <w:basedOn w:val="a"/>
    <w:rsid w:val="00817E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qFormat/>
    <w:rsid w:val="00F106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106DB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041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msvolters</dc:creator>
  <cp:keywords/>
  <dc:description/>
  <cp:lastModifiedBy>naantonova</cp:lastModifiedBy>
  <cp:revision>9</cp:revision>
  <cp:lastPrinted>2019-05-13T08:29:00Z</cp:lastPrinted>
  <dcterms:created xsi:type="dcterms:W3CDTF">2019-04-11T09:28:00Z</dcterms:created>
  <dcterms:modified xsi:type="dcterms:W3CDTF">2019-05-13T08:29:00Z</dcterms:modified>
</cp:coreProperties>
</file>